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72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9"/>
        <w:gridCol w:w="731"/>
        <w:gridCol w:w="442"/>
        <w:gridCol w:w="1262"/>
        <w:gridCol w:w="1260"/>
        <w:gridCol w:w="1170"/>
        <w:gridCol w:w="1170"/>
        <w:gridCol w:w="3156"/>
        <w:gridCol w:w="990"/>
      </w:tblGrid>
      <w:tr w:rsidR="00C8108C" w:rsidRPr="000167D2" w14:paraId="13CF6513" w14:textId="77777777" w:rsidTr="007B33C0">
        <w:trPr>
          <w:trHeight w:val="264"/>
        </w:trPr>
        <w:tc>
          <w:tcPr>
            <w:tcW w:w="1143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AC3E45C" w14:textId="77777777" w:rsidR="00C8108C" w:rsidRPr="008F3D69" w:rsidRDefault="00C8108C" w:rsidP="00B513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117077251"/>
            <w:r>
              <w:rPr>
                <w:rFonts w:ascii="Times New Roman" w:hAnsi="Times New Roman"/>
                <w:sz w:val="24"/>
                <w:szCs w:val="24"/>
              </w:rPr>
              <w:t>Name:</w:t>
            </w:r>
            <w:r w:rsidRPr="004E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  <w:t>Visit Date/Time: __________________________</w:t>
            </w:r>
          </w:p>
          <w:p w14:paraId="281C9037" w14:textId="77777777" w:rsidR="00C8108C" w:rsidRPr="00A45C09" w:rsidRDefault="00C8108C" w:rsidP="00B51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ID Number: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DOB: ___________________________________</w:t>
            </w:r>
          </w:p>
          <w:p w14:paraId="27AB796E" w14:textId="77777777" w:rsidR="00C8108C" w:rsidRDefault="00C8108C" w:rsidP="00C81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Proxy Name: _______________________________</w:t>
            </w:r>
          </w:p>
          <w:p w14:paraId="6AD54BF2" w14:textId="07307500" w:rsidR="00AB0649" w:rsidRPr="000167D2" w:rsidRDefault="00AB0649" w:rsidP="00C81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08C" w:rsidRPr="000167D2" w14:paraId="31E6B1A1" w14:textId="77777777" w:rsidTr="007B33C0">
        <w:trPr>
          <w:trHeight w:val="264"/>
        </w:trPr>
        <w:tc>
          <w:tcPr>
            <w:tcW w:w="11430" w:type="dxa"/>
            <w:gridSpan w:val="9"/>
            <w:vAlign w:val="center"/>
          </w:tcPr>
          <w:p w14:paraId="03676DA9" w14:textId="77777777" w:rsidR="00C8108C" w:rsidRPr="000167D2" w:rsidRDefault="00C8108C" w:rsidP="00B5134A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Partici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pant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wants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forms read to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them?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r w:rsidRPr="00711499">
              <w:rPr>
                <w:rFonts w:asciiTheme="minorHAnsi" w:hAnsiTheme="minorHAnsi" w:cstheme="minorHAnsi"/>
              </w:rPr>
              <w:t>NO</w:t>
            </w:r>
          </w:p>
        </w:tc>
      </w:tr>
      <w:tr w:rsidR="00C8108C" w:rsidRPr="000167D2" w14:paraId="06577705" w14:textId="77777777" w:rsidTr="00AB0649">
        <w:trPr>
          <w:trHeight w:val="1065"/>
        </w:trPr>
        <w:tc>
          <w:tcPr>
            <w:tcW w:w="1249" w:type="dxa"/>
          </w:tcPr>
          <w:p w14:paraId="2688D789" w14:textId="77777777" w:rsidR="00C8108C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Implanted medical devices?</w:t>
            </w:r>
          </w:p>
          <w:p w14:paraId="4307D329" w14:textId="4A702E8C" w:rsidR="00C8108C" w:rsidRPr="000167D2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  <w:proofErr w:type="gramEnd"/>
          </w:p>
        </w:tc>
        <w:tc>
          <w:tcPr>
            <w:tcW w:w="1173" w:type="dxa"/>
            <w:gridSpan w:val="2"/>
          </w:tcPr>
          <w:p w14:paraId="11F8FAD2" w14:textId="77777777" w:rsidR="00C8108C" w:rsidRDefault="00C8108C" w:rsidP="00C8108C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</w:t>
            </w:r>
            <w:proofErr w:type="gramEnd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?</w:t>
            </w:r>
          </w:p>
          <w:p w14:paraId="19108A87" w14:textId="17BAFE84" w:rsidR="00C8108C" w:rsidRPr="000167D2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  <w:proofErr w:type="gramEnd"/>
          </w:p>
        </w:tc>
        <w:tc>
          <w:tcPr>
            <w:tcW w:w="1262" w:type="dxa"/>
          </w:tcPr>
          <w:p w14:paraId="389B198E" w14:textId="77777777" w:rsidR="00C8108C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6"/>
              </w:rPr>
              <w:t>Will</w:t>
            </w:r>
            <w:proofErr w:type="gram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need medications?</w:t>
            </w:r>
          </w:p>
          <w:p w14:paraId="368B2A7C" w14:textId="313040EB" w:rsidR="00C8108C" w:rsidRPr="000167D2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51EDE969" w14:textId="77777777" w:rsidR="00C8108C" w:rsidRPr="000167D2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?</w:t>
            </w:r>
          </w:p>
          <w:p w14:paraId="06425101" w14:textId="2F205536" w:rsidR="00C8108C" w:rsidRPr="000167D2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170" w:type="dxa"/>
          </w:tcPr>
          <w:p w14:paraId="3EA5A783" w14:textId="77777777" w:rsidR="00C8108C" w:rsidRPr="000167D2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Able to walk?</w:t>
            </w:r>
          </w:p>
          <w:p w14:paraId="25FDB701" w14:textId="7418308B" w:rsidR="00C8108C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170" w:type="dxa"/>
          </w:tcPr>
          <w:p w14:paraId="687B4320" w14:textId="77777777" w:rsidR="00C8108C" w:rsidRDefault="00C8108C" w:rsidP="00C810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Tanita Exclude?</w:t>
            </w:r>
          </w:p>
          <w:p w14:paraId="3486D047" w14:textId="62377CDC" w:rsidR="00C8108C" w:rsidRDefault="00C8108C" w:rsidP="00C8108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  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6"/>
              </w:rPr>
              <w:t>Y  N</w:t>
            </w:r>
            <w:proofErr w:type="gramEnd"/>
          </w:p>
        </w:tc>
        <w:tc>
          <w:tcPr>
            <w:tcW w:w="4146" w:type="dxa"/>
            <w:gridSpan w:val="2"/>
          </w:tcPr>
          <w:p w14:paraId="11626208" w14:textId="08E34855" w:rsidR="00C8108C" w:rsidRDefault="00C8108C" w:rsidP="00B5134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</w:tc>
      </w:tr>
      <w:tr w:rsidR="00B10497" w:rsidRPr="000167D2" w14:paraId="1C14840F" w14:textId="77777777" w:rsidTr="007E634B">
        <w:trPr>
          <w:trHeight w:val="264"/>
        </w:trPr>
        <w:tc>
          <w:tcPr>
            <w:tcW w:w="1980" w:type="dxa"/>
            <w:gridSpan w:val="2"/>
            <w:vAlign w:val="center"/>
          </w:tcPr>
          <w:p w14:paraId="226C32D8" w14:textId="3334AC25" w:rsidR="00B10497" w:rsidRPr="00711499" w:rsidRDefault="00B10497" w:rsidP="00B51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0" w:type="dxa"/>
            <w:gridSpan w:val="6"/>
            <w:vAlign w:val="center"/>
          </w:tcPr>
          <w:p w14:paraId="49531C6D" w14:textId="6B4679E6" w:rsidR="00B10497" w:rsidRPr="00711499" w:rsidRDefault="00B10497" w:rsidP="00B51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990" w:type="dxa"/>
            <w:vAlign w:val="center"/>
          </w:tcPr>
          <w:p w14:paraId="14765E83" w14:textId="77777777" w:rsidR="00B10497" w:rsidRPr="00711499" w:rsidRDefault="00B10497" w:rsidP="00B51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7B33C0" w:rsidRPr="000167D2" w14:paraId="3B5FEF71" w14:textId="77777777" w:rsidTr="007E634B">
        <w:trPr>
          <w:trHeight w:val="281"/>
        </w:trPr>
        <w:tc>
          <w:tcPr>
            <w:tcW w:w="1980" w:type="dxa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556278D7" w14:textId="378AA91E" w:rsidR="007B33C0" w:rsidRPr="00CE0149" w:rsidRDefault="007B33C0" w:rsidP="007E63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Welcome</w:t>
            </w: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689592DB" w14:textId="175A14D4" w:rsidR="007B33C0" w:rsidRPr="00CE0149" w:rsidRDefault="007B33C0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LAR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Consent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 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D2FBC84" w14:textId="77777777" w:rsidR="007B33C0" w:rsidRPr="000167D2" w:rsidRDefault="007B33C0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33C0" w:rsidRPr="000167D2" w14:paraId="4BA5B478" w14:textId="77777777" w:rsidTr="007E634B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45BC2FCF" w14:textId="329AA21C" w:rsidR="007B33C0" w:rsidRPr="00CE0149" w:rsidRDefault="007B33C0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6B04A08B" w14:textId="77632BF7" w:rsidR="007B33C0" w:rsidRPr="00CE0149" w:rsidRDefault="007B33C0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Update/IC tracking: CIU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ICT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LAR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2B8FEDE2" w14:textId="77777777" w:rsidR="007B33C0" w:rsidRPr="000167D2" w:rsidRDefault="007B33C0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33C0" w:rsidRPr="000167D2" w14:paraId="2F32E509" w14:textId="77777777" w:rsidTr="007E634B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072F456F" w14:textId="4180301C" w:rsidR="007B33C0" w:rsidRPr="00CE0149" w:rsidRDefault="007B33C0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71A52A3B" w14:textId="14D4C46C" w:rsidR="007B33C0" w:rsidRPr="00CE0149" w:rsidRDefault="007B33C0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Participant Safety/Exclusions: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PSA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68520FBE" w14:textId="77777777" w:rsidR="007B33C0" w:rsidRPr="000167D2" w:rsidRDefault="007B33C0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09C" w:rsidRPr="000167D2" w14:paraId="6CC498BF" w14:textId="77777777" w:rsidTr="007E634B">
        <w:trPr>
          <w:trHeight w:val="281"/>
        </w:trPr>
        <w:tc>
          <w:tcPr>
            <w:tcW w:w="1980" w:type="dxa"/>
            <w:gridSpan w:val="2"/>
            <w:vMerge w:val="restart"/>
            <w:vAlign w:val="center"/>
          </w:tcPr>
          <w:p w14:paraId="104895B2" w14:textId="0618118D" w:rsidR="00AD709C" w:rsidRPr="00CE0149" w:rsidRDefault="00AD709C" w:rsidP="007E63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Visit 12 Core</w:t>
            </w:r>
          </w:p>
        </w:tc>
        <w:tc>
          <w:tcPr>
            <w:tcW w:w="8460" w:type="dxa"/>
            <w:gridSpan w:val="6"/>
          </w:tcPr>
          <w:p w14:paraId="13EFDC0A" w14:textId="02BFDB04" w:rsidR="00AD709C" w:rsidRPr="00CE0149" w:rsidRDefault="00AD709C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3D92746" w14:textId="77777777" w:rsidR="00AD709C" w:rsidRPr="000167D2" w:rsidRDefault="00AD709C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09C" w:rsidRPr="000167D2" w14:paraId="2A0D1999" w14:textId="77777777" w:rsidTr="007E634B">
        <w:trPr>
          <w:trHeight w:val="260"/>
        </w:trPr>
        <w:tc>
          <w:tcPr>
            <w:tcW w:w="1980" w:type="dxa"/>
            <w:gridSpan w:val="2"/>
            <w:vMerge/>
          </w:tcPr>
          <w:p w14:paraId="363C199B" w14:textId="36E9348D" w:rsidR="00AD709C" w:rsidRPr="00CE0149" w:rsidRDefault="00AD709C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</w:tcPr>
          <w:p w14:paraId="165B88D3" w14:textId="557CFC55" w:rsidR="00AD709C" w:rsidRPr="00CE0149" w:rsidRDefault="00AD709C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Sitting Blood Pressure (SBP)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09CCA63" w14:textId="77777777" w:rsidR="00AD709C" w:rsidRPr="000167D2" w:rsidRDefault="00AD709C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09C" w:rsidRPr="000167D2" w14:paraId="356D1D65" w14:textId="77777777" w:rsidTr="007E634B">
        <w:trPr>
          <w:trHeight w:val="260"/>
        </w:trPr>
        <w:tc>
          <w:tcPr>
            <w:tcW w:w="1980" w:type="dxa"/>
            <w:gridSpan w:val="2"/>
            <w:vMerge/>
          </w:tcPr>
          <w:p w14:paraId="4533EFC4" w14:textId="57E047B8" w:rsidR="00AD709C" w:rsidRDefault="00AD709C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</w:tcPr>
          <w:p w14:paraId="759003FA" w14:textId="30F5919F" w:rsidR="00AD709C" w:rsidRDefault="00AD709C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Anthropometry: Weight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Tanita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(ANT)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45124B1E" w14:textId="21452B04" w:rsidR="00AD709C" w:rsidRPr="00CE0149" w:rsidRDefault="00AD709C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Unintentional Weight Loss Questions (TMW)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9D898DC" w14:textId="77777777" w:rsidR="00AD709C" w:rsidRPr="000167D2" w:rsidRDefault="00AD709C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09C" w:rsidRPr="000167D2" w14:paraId="68F314C1" w14:textId="77777777" w:rsidTr="007E634B">
        <w:trPr>
          <w:trHeight w:val="260"/>
        </w:trPr>
        <w:tc>
          <w:tcPr>
            <w:tcW w:w="1980" w:type="dxa"/>
            <w:gridSpan w:val="2"/>
            <w:vMerge/>
          </w:tcPr>
          <w:p w14:paraId="70F3475B" w14:textId="34224395" w:rsidR="00AD709C" w:rsidRPr="00CE0149" w:rsidRDefault="00AD709C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</w:tcPr>
          <w:p w14:paraId="47C32693" w14:textId="19D8FB02" w:rsidR="00AD709C" w:rsidRPr="00CE0149" w:rsidRDefault="00AD709C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 urine collection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: Fasting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 required (BIO)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24ABAC05" w14:textId="77777777" w:rsidR="00AD709C" w:rsidRPr="000167D2" w:rsidRDefault="00AD709C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09C" w:rsidRPr="000167D2" w14:paraId="4877A3CC" w14:textId="77777777" w:rsidTr="007E634B">
        <w:trPr>
          <w:trHeight w:val="281"/>
        </w:trPr>
        <w:tc>
          <w:tcPr>
            <w:tcW w:w="1980" w:type="dxa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4A893BAA" w14:textId="2ABC4E54" w:rsidR="00AD709C" w:rsidRPr="001D24C2" w:rsidRDefault="00AD709C" w:rsidP="007E634B">
            <w:pPr>
              <w:spacing w:after="0" w:line="240" w:lineRule="auto"/>
              <w:jc w:val="center"/>
              <w:rPr>
                <w:rStyle w:val="open-2"/>
                <w:sz w:val="24"/>
              </w:rPr>
            </w:pPr>
            <w:r>
              <w:rPr>
                <w:rStyle w:val="open-2"/>
                <w:sz w:val="24"/>
              </w:rPr>
              <w:t>Neurocognitive</w:t>
            </w: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15F57C6E" w14:textId="18E3C31A" w:rsidR="00AD709C" w:rsidRPr="001D24C2" w:rsidRDefault="00AD709C" w:rsidP="00B5134A">
            <w:pPr>
              <w:spacing w:after="0" w:line="240" w:lineRule="auto"/>
              <w:rPr>
                <w:rStyle w:val="open-2"/>
                <w:sz w:val="24"/>
              </w:rPr>
            </w:pPr>
            <w:r>
              <w:rPr>
                <w:rStyle w:val="open-2"/>
                <w:sz w:val="24"/>
              </w:rPr>
              <w:t xml:space="preserve">Neurocognitive History (NHX)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05B33EAA" w14:textId="77777777" w:rsidR="00AD709C" w:rsidRPr="000167D2" w:rsidRDefault="00AD709C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09C" w:rsidRPr="000167D2" w14:paraId="0D87032B" w14:textId="77777777" w:rsidTr="007E634B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2A077490" w14:textId="28B68212" w:rsidR="00AD709C" w:rsidRPr="001D24C2" w:rsidRDefault="00AD709C" w:rsidP="00B5134A">
            <w:pPr>
              <w:spacing w:after="0" w:line="240" w:lineRule="auto"/>
              <w:rPr>
                <w:rStyle w:val="open-2"/>
                <w:sz w:val="24"/>
              </w:rPr>
            </w:pP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68A2C876" w14:textId="29E3F18D" w:rsidR="00AD709C" w:rsidRPr="001D24C2" w:rsidRDefault="00AD709C" w:rsidP="00B5134A">
            <w:pPr>
              <w:spacing w:after="0" w:line="240" w:lineRule="auto"/>
              <w:rPr>
                <w:rStyle w:val="open-2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CES-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Depression (CES)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7F1423D" w14:textId="77777777" w:rsidR="00AD709C" w:rsidRPr="000167D2" w:rsidRDefault="00AD709C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709C" w:rsidRPr="000167D2" w14:paraId="6C0C8F82" w14:textId="77777777" w:rsidTr="007E634B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134ED966" w14:textId="45D76630" w:rsidR="00AD709C" w:rsidRPr="001D24C2" w:rsidRDefault="00AD709C" w:rsidP="00B5134A">
            <w:pPr>
              <w:spacing w:after="0" w:line="240" w:lineRule="auto"/>
              <w:rPr>
                <w:rStyle w:val="open-2"/>
                <w:sz w:val="24"/>
              </w:rPr>
            </w:pP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5FE72422" w14:textId="196153C5" w:rsidR="00AD709C" w:rsidRPr="001D24C2" w:rsidRDefault="00AD709C" w:rsidP="00B5134A">
            <w:pPr>
              <w:spacing w:after="0" w:line="240" w:lineRule="auto"/>
              <w:rPr>
                <w:rStyle w:val="open-2"/>
                <w:sz w:val="24"/>
              </w:rPr>
            </w:pPr>
            <w:r>
              <w:rPr>
                <w:rStyle w:val="open-2"/>
                <w:sz w:val="24"/>
              </w:rPr>
              <w:t xml:space="preserve">Abbreviated Battery (ESU, MME, Delayed Word Recall, DSS, Incidental Learning, FAS, Animal Naming, Trails A&amp;B, CDP)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1621D58" w14:textId="77777777" w:rsidR="00AD709C" w:rsidRPr="000167D2" w:rsidRDefault="00AD709C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B03" w:rsidRPr="000167D2" w14:paraId="06540A07" w14:textId="77777777" w:rsidTr="007E634B">
        <w:trPr>
          <w:trHeight w:val="281"/>
        </w:trPr>
        <w:tc>
          <w:tcPr>
            <w:tcW w:w="1980" w:type="dxa"/>
            <w:gridSpan w:val="2"/>
            <w:vAlign w:val="center"/>
          </w:tcPr>
          <w:p w14:paraId="2D4B6A76" w14:textId="4EA1D6B7" w:rsidR="00580B03" w:rsidRDefault="00580B03" w:rsidP="007E63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Audiometry</w:t>
            </w:r>
          </w:p>
        </w:tc>
        <w:tc>
          <w:tcPr>
            <w:tcW w:w="8460" w:type="dxa"/>
            <w:gridSpan w:val="6"/>
          </w:tcPr>
          <w:p w14:paraId="7D381F20" w14:textId="6D0F0B87" w:rsidR="00580B03" w:rsidRDefault="00580B03" w:rsidP="00B5134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Audiometry (AUD)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2D445792" w14:textId="7CC06D90" w:rsidR="00580B03" w:rsidRPr="00DD464D" w:rsidRDefault="00580B03" w:rsidP="00B5134A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Hearing Handicap Inventory (HHI)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1E0561B" w14:textId="77777777" w:rsidR="00580B03" w:rsidRPr="000167D2" w:rsidRDefault="00580B03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B03" w:rsidRPr="000167D2" w14:paraId="4CDB788D" w14:textId="77777777" w:rsidTr="007E634B">
        <w:trPr>
          <w:trHeight w:val="281"/>
        </w:trPr>
        <w:tc>
          <w:tcPr>
            <w:tcW w:w="1980" w:type="dxa"/>
            <w:gridSpan w:val="2"/>
            <w:shd w:val="clear" w:color="auto" w:fill="D1D1D1" w:themeFill="background2" w:themeFillShade="E6"/>
            <w:vAlign w:val="center"/>
          </w:tcPr>
          <w:p w14:paraId="38C400DA" w14:textId="2F1B2D45" w:rsidR="00580B03" w:rsidRDefault="00580B03" w:rsidP="007E63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Physical Function</w:t>
            </w: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5261875B" w14:textId="7DA624C6" w:rsidR="007953F9" w:rsidRDefault="007953F9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Physical Function (PFX)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029297F0" w14:textId="77777777" w:rsidR="00580B03" w:rsidRPr="000167D2" w:rsidRDefault="00580B03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B03" w:rsidRPr="000167D2" w14:paraId="18FD6DB1" w14:textId="77777777" w:rsidTr="007E634B">
        <w:trPr>
          <w:trHeight w:val="281"/>
        </w:trPr>
        <w:tc>
          <w:tcPr>
            <w:tcW w:w="1980" w:type="dxa"/>
            <w:gridSpan w:val="2"/>
            <w:vMerge w:val="restart"/>
            <w:vAlign w:val="center"/>
          </w:tcPr>
          <w:p w14:paraId="617EEBA3" w14:textId="5B2B2B88" w:rsidR="00580B03" w:rsidRDefault="00580B03" w:rsidP="007E63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Clinic Interview</w:t>
            </w:r>
          </w:p>
        </w:tc>
        <w:tc>
          <w:tcPr>
            <w:tcW w:w="8460" w:type="dxa"/>
            <w:gridSpan w:val="6"/>
          </w:tcPr>
          <w:p w14:paraId="5D22BABC" w14:textId="6A9D6764" w:rsidR="00580B03" w:rsidRDefault="00580B03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Hearing and Noise Exposure-Short Form (HNES)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8629511" w14:textId="77777777" w:rsidR="00580B03" w:rsidRPr="000167D2" w:rsidRDefault="00580B03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B03" w:rsidRPr="000167D2" w14:paraId="0D7F0116" w14:textId="77777777" w:rsidTr="007E634B">
        <w:trPr>
          <w:trHeight w:val="281"/>
        </w:trPr>
        <w:tc>
          <w:tcPr>
            <w:tcW w:w="1980" w:type="dxa"/>
            <w:gridSpan w:val="2"/>
            <w:vMerge/>
          </w:tcPr>
          <w:p w14:paraId="03FBB140" w14:textId="77777777" w:rsidR="00580B03" w:rsidRDefault="00580B03" w:rsidP="00580B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</w:tcPr>
          <w:p w14:paraId="69CB958D" w14:textId="791A6FE9" w:rsidR="00580B03" w:rsidRDefault="00580B03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Physical Activity Questionnaire (PAC)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2352FFE" w14:textId="77777777" w:rsidR="00580B03" w:rsidRPr="000167D2" w:rsidRDefault="00580B03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B03" w:rsidRPr="000167D2" w14:paraId="1A3A9B43" w14:textId="77777777" w:rsidTr="007E634B">
        <w:trPr>
          <w:trHeight w:val="281"/>
        </w:trPr>
        <w:tc>
          <w:tcPr>
            <w:tcW w:w="1980" w:type="dxa"/>
            <w:gridSpan w:val="2"/>
            <w:vMerge/>
          </w:tcPr>
          <w:p w14:paraId="382AB517" w14:textId="77777777" w:rsidR="00580B03" w:rsidRDefault="00580B03" w:rsidP="00580B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</w:tcPr>
          <w:p w14:paraId="59721297" w14:textId="668E1FC2" w:rsidR="00580B03" w:rsidRPr="001D24C2" w:rsidRDefault="00580B03" w:rsidP="00B5134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Food Security Questionnaire (FSEC)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83FFF87" w14:textId="77777777" w:rsidR="00580B03" w:rsidRPr="000167D2" w:rsidRDefault="00580B03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B03" w:rsidRPr="000167D2" w14:paraId="3DEA074B" w14:textId="77777777" w:rsidTr="007E634B">
        <w:trPr>
          <w:trHeight w:val="281"/>
        </w:trPr>
        <w:tc>
          <w:tcPr>
            <w:tcW w:w="1980" w:type="dxa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1A781213" w14:textId="50F0B03F" w:rsidR="00580B03" w:rsidRPr="001D24C2" w:rsidRDefault="00580B03" w:rsidP="007E634B">
            <w:pPr>
              <w:tabs>
                <w:tab w:val="right" w:pos="6534"/>
              </w:tabs>
              <w:spacing w:after="0" w:line="240" w:lineRule="auto"/>
              <w:ind w:left="1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Take home devices</w:t>
            </w: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596D1FDE" w14:textId="11C0A9C5" w:rsidR="00580B03" w:rsidRPr="001D24C2" w:rsidRDefault="00580B03" w:rsidP="00580B03">
            <w:pPr>
              <w:tabs>
                <w:tab w:val="right" w:pos="653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Accelerometry (ACC)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A6C75A5" w14:textId="77777777" w:rsidR="00580B03" w:rsidRPr="000167D2" w:rsidRDefault="00580B03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B03" w:rsidRPr="000167D2" w14:paraId="364112A9" w14:textId="77777777" w:rsidTr="007E634B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48B4C858" w14:textId="77777777" w:rsidR="00580B03" w:rsidRPr="001D24C2" w:rsidRDefault="00580B03" w:rsidP="00B5134A">
            <w:pPr>
              <w:tabs>
                <w:tab w:val="right" w:pos="6534"/>
              </w:tabs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195F9458" w14:textId="661D7022" w:rsidR="00580B03" w:rsidRPr="001D24C2" w:rsidRDefault="00580B03" w:rsidP="00580B03">
            <w:pPr>
              <w:tabs>
                <w:tab w:val="right" w:pos="653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Fitbit Check (for Participants enrolled in Fitbit at V11)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02CAB9A8" w14:textId="77777777" w:rsidR="00580B03" w:rsidRPr="000167D2" w:rsidRDefault="00580B03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0B03" w:rsidRPr="000167D2" w14:paraId="05017CDB" w14:textId="77777777" w:rsidTr="007E634B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28C0909B" w14:textId="77777777" w:rsidR="00580B03" w:rsidRPr="001D24C2" w:rsidRDefault="00580B03" w:rsidP="00B5134A">
            <w:pPr>
              <w:tabs>
                <w:tab w:val="right" w:pos="6534"/>
              </w:tabs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  <w:shd w:val="clear" w:color="auto" w:fill="D1D1D1" w:themeFill="background2" w:themeFillShade="E6"/>
          </w:tcPr>
          <w:p w14:paraId="7E784F8A" w14:textId="0D1AC29F" w:rsidR="00580B03" w:rsidRDefault="00580B03" w:rsidP="00580B03">
            <w:pPr>
              <w:tabs>
                <w:tab w:val="right" w:pos="653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Continuous Glucose Monitoring (CGMR)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68905B0A" w14:textId="77777777" w:rsidR="00580B03" w:rsidRPr="000167D2" w:rsidRDefault="00580B03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34B" w:rsidRPr="000167D2" w14:paraId="6119B0C0" w14:textId="77777777" w:rsidTr="007E634B">
        <w:trPr>
          <w:trHeight w:val="281"/>
        </w:trPr>
        <w:tc>
          <w:tcPr>
            <w:tcW w:w="1980" w:type="dxa"/>
            <w:gridSpan w:val="2"/>
            <w:vMerge w:val="restart"/>
            <w:vAlign w:val="center"/>
          </w:tcPr>
          <w:p w14:paraId="2EE14AB0" w14:textId="12744824" w:rsidR="007E634B" w:rsidRPr="001D24C2" w:rsidRDefault="007E634B" w:rsidP="007E63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0B03">
              <w:rPr>
                <w:rFonts w:asciiTheme="minorHAnsi" w:hAnsiTheme="minorHAnsi" w:cstheme="minorHAnsi"/>
                <w:sz w:val="24"/>
                <w:szCs w:val="24"/>
              </w:rPr>
              <w:t>End of visit</w:t>
            </w:r>
          </w:p>
        </w:tc>
        <w:tc>
          <w:tcPr>
            <w:tcW w:w="8460" w:type="dxa"/>
            <w:gridSpan w:val="6"/>
          </w:tcPr>
          <w:p w14:paraId="3F46C280" w14:textId="4A17015B" w:rsidR="007E634B" w:rsidRPr="001D24C2" w:rsidRDefault="007E634B" w:rsidP="00580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 wear and return instructions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8A084F7" w14:textId="77777777" w:rsidR="007E634B" w:rsidRPr="000167D2" w:rsidRDefault="007E634B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34B" w:rsidRPr="000167D2" w14:paraId="44F85BDA" w14:textId="77777777" w:rsidTr="007E634B">
        <w:trPr>
          <w:trHeight w:val="281"/>
        </w:trPr>
        <w:tc>
          <w:tcPr>
            <w:tcW w:w="1980" w:type="dxa"/>
            <w:gridSpan w:val="2"/>
            <w:vMerge/>
          </w:tcPr>
          <w:p w14:paraId="42B41318" w14:textId="34B4E211" w:rsidR="007E634B" w:rsidRDefault="007E634B" w:rsidP="00580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6"/>
          </w:tcPr>
          <w:p w14:paraId="1DC9A947" w14:textId="71A3D1CF" w:rsidR="007E634B" w:rsidRDefault="007E634B" w:rsidP="00580B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CGM sensor wear and return instructions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C6FB825" w14:textId="77777777" w:rsidR="007E634B" w:rsidRPr="000167D2" w:rsidRDefault="007E634B" w:rsidP="00B5134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34B" w:rsidRPr="000167D2" w14:paraId="3E6A161F" w14:textId="77777777" w:rsidTr="007E634B">
        <w:trPr>
          <w:trHeight w:val="281"/>
        </w:trPr>
        <w:tc>
          <w:tcPr>
            <w:tcW w:w="1980" w:type="dxa"/>
            <w:gridSpan w:val="2"/>
            <w:vMerge/>
          </w:tcPr>
          <w:p w14:paraId="4C53352C" w14:textId="40A780AA" w:rsidR="007E634B" w:rsidRPr="00CE0149" w:rsidRDefault="007E634B" w:rsidP="007E63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6"/>
          </w:tcPr>
          <w:p w14:paraId="43C508A7" w14:textId="2F19CCE9" w:rsidR="007E634B" w:rsidRPr="00CE0149" w:rsidRDefault="007E634B" w:rsidP="007E63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Go over Summary of Results report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8E9DA56" w14:textId="77777777" w:rsidR="007E634B" w:rsidRPr="000167D2" w:rsidRDefault="007E634B" w:rsidP="007E63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34B" w:rsidRPr="000167D2" w14:paraId="459081C5" w14:textId="77777777" w:rsidTr="007E634B">
        <w:trPr>
          <w:gridAfter w:val="1"/>
          <w:wAfter w:w="990" w:type="dxa"/>
          <w:trHeight w:val="281"/>
        </w:trPr>
        <w:tc>
          <w:tcPr>
            <w:tcW w:w="10440" w:type="dxa"/>
            <w:gridSpan w:val="8"/>
          </w:tcPr>
          <w:p w14:paraId="16784118" w14:textId="640DE656" w:rsidR="007E634B" w:rsidRPr="00CE0149" w:rsidRDefault="007E634B" w:rsidP="007E63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Information: </w:t>
            </w:r>
          </w:p>
        </w:tc>
      </w:tr>
      <w:tr w:rsidR="007E634B" w:rsidRPr="000167D2" w14:paraId="4BADA863" w14:textId="77777777" w:rsidTr="007E634B">
        <w:trPr>
          <w:gridAfter w:val="1"/>
          <w:wAfter w:w="990" w:type="dxa"/>
          <w:trHeight w:val="3765"/>
        </w:trPr>
        <w:tc>
          <w:tcPr>
            <w:tcW w:w="10440" w:type="dxa"/>
            <w:gridSpan w:val="8"/>
          </w:tcPr>
          <w:p w14:paraId="52577475" w14:textId="77777777" w:rsidR="007E634B" w:rsidRDefault="007E634B" w:rsidP="007E634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E634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Lunch/Snack can take place at any point during the visit, or not at all. </w:t>
            </w:r>
          </w:p>
          <w:p w14:paraId="3D2B568D" w14:textId="77777777" w:rsidR="007E634B" w:rsidRDefault="007E634B" w:rsidP="007E634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68BB138" w14:textId="4FB50B9D" w:rsidR="007E634B" w:rsidRDefault="007E634B" w:rsidP="007E634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Summary of PSA safety screening exclusions are below. Review MOPs and initialization forms for other exclusion criteria</w:t>
            </w:r>
            <w:r w:rsidR="00DF08E9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616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783"/>
              <w:gridCol w:w="2610"/>
            </w:tblGrid>
            <w:tr w:rsidR="007E634B" w:rsidRPr="00D709D3" w14:paraId="75B34C79" w14:textId="77777777" w:rsidTr="00B5134A">
              <w:trPr>
                <w:jc w:val="center"/>
              </w:trPr>
              <w:tc>
                <w:tcPr>
                  <w:tcW w:w="1769" w:type="dxa"/>
                </w:tcPr>
                <w:p w14:paraId="64286A40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</w:tcPr>
                <w:p w14:paraId="7D81103C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Is adhesive allergy (PSA4) an exclusion?</w:t>
                  </w:r>
                </w:p>
              </w:tc>
              <w:tc>
                <w:tcPr>
                  <w:tcW w:w="2610" w:type="dxa"/>
                </w:tcPr>
                <w:p w14:paraId="5B58B8B8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Implantable Device Exclusions (PSA3)?</w:t>
                  </w:r>
                </w:p>
              </w:tc>
            </w:tr>
            <w:tr w:rsidR="007E634B" w:rsidRPr="00D709D3" w14:paraId="3B98FC99" w14:textId="77777777" w:rsidTr="00B5134A">
              <w:trPr>
                <w:jc w:val="center"/>
              </w:trPr>
              <w:tc>
                <w:tcPr>
                  <w:tcW w:w="1769" w:type="dxa"/>
                </w:tcPr>
                <w:p w14:paraId="7A89B1CB" w14:textId="77777777" w:rsidR="007E634B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Tanita</w:t>
                  </w:r>
                </w:p>
              </w:tc>
              <w:tc>
                <w:tcPr>
                  <w:tcW w:w="1783" w:type="dxa"/>
                </w:tcPr>
                <w:p w14:paraId="0F76B20F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610" w:type="dxa"/>
                </w:tcPr>
                <w:p w14:paraId="57999FEC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7E634B" w:rsidRPr="00D709D3" w14:paraId="6BE0BCAC" w14:textId="77777777" w:rsidTr="00B5134A">
              <w:trPr>
                <w:jc w:val="center"/>
              </w:trPr>
              <w:tc>
                <w:tcPr>
                  <w:tcW w:w="1769" w:type="dxa"/>
                </w:tcPr>
                <w:p w14:paraId="771F4794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Accelerometer</w:t>
                  </w:r>
                </w:p>
              </w:tc>
              <w:tc>
                <w:tcPr>
                  <w:tcW w:w="1783" w:type="dxa"/>
                </w:tcPr>
                <w:p w14:paraId="0609FC58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N</w:t>
                  </w:r>
                  <w:r w:rsidRPr="00D709D3">
                    <w:rPr>
                      <w:rFonts w:cstheme="minorHAnsi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610" w:type="dxa"/>
                </w:tcPr>
                <w:p w14:paraId="48226DF2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7E634B" w:rsidRPr="00D709D3" w14:paraId="66DA094E" w14:textId="77777777" w:rsidTr="00B5134A">
              <w:trPr>
                <w:jc w:val="center"/>
              </w:trPr>
              <w:tc>
                <w:tcPr>
                  <w:tcW w:w="1769" w:type="dxa"/>
                </w:tcPr>
                <w:p w14:paraId="27B2F192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CGM</w:t>
                  </w:r>
                </w:p>
              </w:tc>
              <w:tc>
                <w:tcPr>
                  <w:tcW w:w="1783" w:type="dxa"/>
                </w:tcPr>
                <w:p w14:paraId="16EA34D9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610" w:type="dxa"/>
                </w:tcPr>
                <w:p w14:paraId="31FA3543" w14:textId="77777777" w:rsidR="007E634B" w:rsidRPr="00D709D3" w:rsidRDefault="007E634B" w:rsidP="007953F9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</w:tbl>
          <w:p w14:paraId="209D11A6" w14:textId="1A9D746F" w:rsidR="007E634B" w:rsidRPr="007E634B" w:rsidRDefault="007E634B" w:rsidP="007E634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bookmarkEnd w:id="0"/>
    </w:tbl>
    <w:p w14:paraId="71559BBC" w14:textId="77777777" w:rsidR="00DA3123" w:rsidRDefault="00DA3123"/>
    <w:sectPr w:rsidR="00DA3123" w:rsidSect="00C8108C">
      <w:headerReference w:type="default" r:id="rId6"/>
      <w:pgSz w:w="12240" w:h="15840"/>
      <w:pgMar w:top="720" w:right="720" w:bottom="144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03E9" w14:textId="77777777" w:rsidR="00B10497" w:rsidRDefault="00B10497" w:rsidP="00B10497">
      <w:pPr>
        <w:spacing w:after="0" w:line="240" w:lineRule="auto"/>
      </w:pPr>
      <w:r>
        <w:separator/>
      </w:r>
    </w:p>
  </w:endnote>
  <w:endnote w:type="continuationSeparator" w:id="0">
    <w:p w14:paraId="4543CBD1" w14:textId="77777777" w:rsidR="00B10497" w:rsidRDefault="00B10497" w:rsidP="00B1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3B8D" w14:textId="77777777" w:rsidR="00B10497" w:rsidRDefault="00B10497" w:rsidP="00B10497">
      <w:pPr>
        <w:spacing w:after="0" w:line="240" w:lineRule="auto"/>
      </w:pPr>
      <w:r>
        <w:separator/>
      </w:r>
    </w:p>
  </w:footnote>
  <w:footnote w:type="continuationSeparator" w:id="0">
    <w:p w14:paraId="47BF75DB" w14:textId="77777777" w:rsidR="00B10497" w:rsidRDefault="00B10497" w:rsidP="00B1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45BD" w14:textId="36B0214B" w:rsidR="00C8108C" w:rsidRPr="00A27CC7" w:rsidRDefault="00C8108C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8762518" wp14:editId="0779BDD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8720" cy="36478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ab/>
    </w:r>
    <w:r w:rsidRPr="009B1A32">
      <w:rPr>
        <w:b/>
        <w:sz w:val="32"/>
        <w:szCs w:val="32"/>
      </w:rPr>
      <w:t>ARIC</w:t>
    </w:r>
    <w:r>
      <w:rPr>
        <w:b/>
        <w:sz w:val="32"/>
        <w:szCs w:val="32"/>
      </w:rPr>
      <w:t>-NCS</w:t>
    </w:r>
    <w:r w:rsidRPr="009B1A32">
      <w:rPr>
        <w:b/>
        <w:sz w:val="32"/>
        <w:szCs w:val="32"/>
      </w:rPr>
      <w:t xml:space="preserve"> Visit </w:t>
    </w:r>
    <w:r>
      <w:rPr>
        <w:b/>
        <w:sz w:val="32"/>
        <w:szCs w:val="32"/>
      </w:rPr>
      <w:t>1</w:t>
    </w:r>
    <w:r w:rsidR="00B10497">
      <w:rPr>
        <w:b/>
        <w:sz w:val="32"/>
        <w:szCs w:val="32"/>
      </w:rPr>
      <w:t>2</w:t>
    </w:r>
    <w:r>
      <w:rPr>
        <w:b/>
        <w:sz w:val="32"/>
        <w:szCs w:val="32"/>
      </w:rPr>
      <w:t xml:space="preserve">–Home </w:t>
    </w:r>
    <w:r w:rsidRPr="009B1A32">
      <w:rPr>
        <w:b/>
        <w:sz w:val="32"/>
        <w:szCs w:val="32"/>
      </w:rPr>
      <w:t>Exam Checklist</w:t>
    </w:r>
    <w:r>
      <w:rPr>
        <w:b/>
        <w:sz w:val="16"/>
        <w:szCs w:val="16"/>
      </w:rPr>
      <w:tab/>
      <w:t xml:space="preserve">Date: </w:t>
    </w:r>
    <w:r w:rsidR="00B10497">
      <w:rPr>
        <w:b/>
        <w:sz w:val="16"/>
        <w:szCs w:val="16"/>
      </w:rPr>
      <w:t>10</w:t>
    </w:r>
    <w:r>
      <w:rPr>
        <w:b/>
        <w:sz w:val="16"/>
        <w:szCs w:val="16"/>
      </w:rPr>
      <w:t>/</w:t>
    </w:r>
    <w:r w:rsidR="00B10497">
      <w:rPr>
        <w:b/>
        <w:sz w:val="16"/>
        <w:szCs w:val="16"/>
      </w:rPr>
      <w:t>14</w:t>
    </w:r>
    <w:r>
      <w:rPr>
        <w:b/>
        <w:sz w:val="16"/>
        <w:szCs w:val="16"/>
      </w:rPr>
      <w:t>/202</w:t>
    </w:r>
    <w:r w:rsidR="00B10497">
      <w:rPr>
        <w:b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8C"/>
    <w:rsid w:val="000F657B"/>
    <w:rsid w:val="00152A4B"/>
    <w:rsid w:val="001C6829"/>
    <w:rsid w:val="004B41E4"/>
    <w:rsid w:val="00512BB5"/>
    <w:rsid w:val="00580B03"/>
    <w:rsid w:val="005E74B8"/>
    <w:rsid w:val="007953F9"/>
    <w:rsid w:val="007B33C0"/>
    <w:rsid w:val="007E634B"/>
    <w:rsid w:val="00AB0649"/>
    <w:rsid w:val="00AD709C"/>
    <w:rsid w:val="00B10497"/>
    <w:rsid w:val="00BA38C2"/>
    <w:rsid w:val="00C13E4F"/>
    <w:rsid w:val="00C8108C"/>
    <w:rsid w:val="00CB2073"/>
    <w:rsid w:val="00D112D3"/>
    <w:rsid w:val="00DA3123"/>
    <w:rsid w:val="00DF08E9"/>
    <w:rsid w:val="00E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44A6"/>
  <w15:chartTrackingRefBased/>
  <w15:docId w15:val="{7C6F572F-1674-455F-9BFA-C4DE283C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8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0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0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0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0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08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08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08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08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0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0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0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0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C8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08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pen-2">
    <w:name w:val="open-2"/>
    <w:basedOn w:val="DefaultParagraphFont"/>
    <w:rsid w:val="00C8108C"/>
  </w:style>
  <w:style w:type="paragraph" w:styleId="Footer">
    <w:name w:val="footer"/>
    <w:basedOn w:val="Normal"/>
    <w:link w:val="FooterChar"/>
    <w:uiPriority w:val="99"/>
    <w:unhideWhenUsed/>
    <w:rsid w:val="00B1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97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99"/>
    <w:rsid w:val="007E634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372</Words>
  <Characters>1978</Characters>
  <Application>Microsoft Office Word</Application>
  <DocSecurity>0</DocSecurity>
  <Lines>329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Wipper, Landis Teasdale</dc:creator>
  <cp:keywords/>
  <dc:description/>
  <cp:lastModifiedBy>Valint, Arielle</cp:lastModifiedBy>
  <cp:revision>6</cp:revision>
  <dcterms:created xsi:type="dcterms:W3CDTF">2025-10-14T20:36:00Z</dcterms:created>
  <dcterms:modified xsi:type="dcterms:W3CDTF">2025-10-23T17:55:00Z</dcterms:modified>
</cp:coreProperties>
</file>